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X A V I A 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1262063</wp:posOffset>
            </wp:positionH>
            <wp:positionV relativeFrom="paragraph">
              <wp:posOffset>57150</wp:posOffset>
            </wp:positionV>
            <wp:extent cx="3421187" cy="2280791"/>
            <wp:effectExtent b="0" l="0" r="0" t="0"/>
            <wp:wrapTopAndBottom distB="57150" distT="571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1187" cy="22807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Live-looping</w:t>
      </w:r>
      <w:r w:rsidDel="00000000" w:rsidR="00000000" w:rsidRPr="00000000">
        <w:rPr>
          <w:color w:val="383838"/>
          <w:sz w:val="20"/>
          <w:szCs w:val="20"/>
          <w:rtl w:val="0"/>
        </w:rPr>
        <w:t xml:space="preserve"> multi-instrumentalist and </w:t>
      </w: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NT Song of the year Finalist </w:t>
      </w:r>
      <w:r w:rsidDel="00000000" w:rsidR="00000000" w:rsidRPr="00000000">
        <w:rPr>
          <w:color w:val="383838"/>
          <w:sz w:val="20"/>
          <w:szCs w:val="20"/>
          <w:rtl w:val="0"/>
        </w:rPr>
        <w:t xml:space="preserve">(2017 &amp; 2018) XAVIA creates dreamy </w:t>
      </w: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electronic-folk,</w:t>
      </w:r>
      <w:r w:rsidDel="00000000" w:rsidR="00000000" w:rsidRPr="00000000">
        <w:rPr>
          <w:color w:val="383838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 space to swoon in swirling strings, earthy rhythms and soaring melodies that draw you into a vivid song journey.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 recent single </w:t>
      </w:r>
      <w:r w:rsidDel="00000000" w:rsidR="00000000" w:rsidRPr="00000000">
        <w:rPr>
          <w:b w:val="1"/>
          <w:sz w:val="20"/>
          <w:szCs w:val="20"/>
          <w:rtl w:val="0"/>
        </w:rPr>
        <w:t xml:space="preserve">HORIZONS</w:t>
      </w:r>
      <w:r w:rsidDel="00000000" w:rsidR="00000000" w:rsidRPr="00000000">
        <w:rPr>
          <w:sz w:val="20"/>
          <w:szCs w:val="20"/>
          <w:rtl w:val="0"/>
        </w:rPr>
        <w:t xml:space="preserve">, inspired by her desert home, invites listeners to ‘breathe in’ the vast landscape and has received international attention including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JJJ airplay</w:t>
      </w:r>
      <w:r w:rsidDel="00000000" w:rsidR="00000000" w:rsidRPr="00000000">
        <w:rPr>
          <w:sz w:val="20"/>
          <w:szCs w:val="20"/>
          <w:rtl w:val="0"/>
        </w:rPr>
        <w:t xml:space="preserve"> and over </w:t>
      </w:r>
      <w:r w:rsidDel="00000000" w:rsidR="00000000" w:rsidRPr="00000000">
        <w:rPr>
          <w:b w:val="1"/>
          <w:sz w:val="20"/>
          <w:szCs w:val="20"/>
          <w:rtl w:val="0"/>
        </w:rPr>
        <w:t xml:space="preserve">700,000 Spotify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streams</w:t>
      </w:r>
      <w:r w:rsidDel="00000000" w:rsidR="00000000" w:rsidRPr="00000000">
        <w:rPr>
          <w:sz w:val="20"/>
          <w:szCs w:val="20"/>
          <w:rtl w:val="0"/>
        </w:rPr>
        <w:t xml:space="preserve"> in the 6 months following release.  “Horizons was written while climbing desert mountains, drinking in the colour with thoughts ascending, heart exploding”.</w:t>
      </w:r>
    </w:p>
    <w:p w:rsidR="00000000" w:rsidDel="00000000" w:rsidP="00000000" w:rsidRDefault="00000000" w:rsidRPr="00000000" w14:paraId="00000003">
      <w:pPr>
        <w:spacing w:before="22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Live, she is  described as one of the most unique performers on the circuit, looping percussive </w:t>
      </w:r>
      <w:r w:rsidDel="00000000" w:rsidR="00000000" w:rsidRPr="00000000">
        <w:rPr>
          <w:b w:val="1"/>
          <w:sz w:val="20"/>
          <w:szCs w:val="20"/>
          <w:rtl w:val="0"/>
        </w:rPr>
        <w:t xml:space="preserve">cello</w:t>
      </w:r>
      <w:r w:rsidDel="00000000" w:rsidR="00000000" w:rsidRPr="00000000">
        <w:rPr>
          <w:sz w:val="20"/>
          <w:szCs w:val="20"/>
          <w:rtl w:val="0"/>
        </w:rPr>
        <w:t xml:space="preserve">, handmade beats and sparkling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autoharp</w:t>
      </w:r>
      <w:r w:rsidDel="00000000" w:rsidR="00000000" w:rsidRPr="00000000">
        <w:rPr>
          <w:sz w:val="20"/>
          <w:szCs w:val="20"/>
          <w:rtl w:val="0"/>
        </w:rPr>
        <w:t xml:space="preserve"> with evocative layered vocals.</w:t>
      </w:r>
    </w:p>
    <w:p w:rsidR="00000000" w:rsidDel="00000000" w:rsidP="00000000" w:rsidRDefault="00000000" w:rsidRPr="00000000" w14:paraId="00000004">
      <w:pPr>
        <w:jc w:val="center"/>
        <w:rPr>
          <w:color w:val="383838"/>
          <w:sz w:val="20"/>
          <w:szCs w:val="20"/>
        </w:rPr>
      </w:pPr>
      <w:r w:rsidDel="00000000" w:rsidR="00000000" w:rsidRPr="00000000">
        <w:rPr>
          <w:color w:val="383838"/>
          <w:sz w:val="20"/>
          <w:szCs w:val="20"/>
          <w:rtl w:val="0"/>
        </w:rPr>
        <w:t xml:space="preserve">XAVIA is originally from Adelaide, formally one half of sibling duo BrotherSister (</w:t>
      </w: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triple j unearthed winners</w:t>
      </w:r>
      <w:r w:rsidDel="00000000" w:rsidR="00000000" w:rsidRPr="00000000">
        <w:rPr>
          <w:color w:val="383838"/>
          <w:sz w:val="20"/>
          <w:szCs w:val="20"/>
          <w:rtl w:val="0"/>
        </w:rPr>
        <w:t xml:space="preserve">), and has lived and toured in Australia, Nashville and Europe as a </w:t>
      </w: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cellist </w:t>
      </w:r>
      <w:r w:rsidDel="00000000" w:rsidR="00000000" w:rsidRPr="00000000">
        <w:rPr>
          <w:color w:val="383838"/>
          <w:sz w:val="20"/>
          <w:szCs w:val="20"/>
          <w:rtl w:val="0"/>
        </w:rPr>
        <w:t xml:space="preserve">and session musician.</w:t>
      </w:r>
    </w:p>
    <w:p w:rsidR="00000000" w:rsidDel="00000000" w:rsidP="00000000" w:rsidRDefault="00000000" w:rsidRPr="00000000" w14:paraId="00000005">
      <w:pPr>
        <w:jc w:val="center"/>
        <w:rPr>
          <w:color w:val="383838"/>
          <w:sz w:val="20"/>
          <w:szCs w:val="20"/>
        </w:rPr>
      </w:pPr>
      <w:r w:rsidDel="00000000" w:rsidR="00000000" w:rsidRPr="00000000">
        <w:rPr>
          <w:color w:val="383838"/>
          <w:sz w:val="20"/>
          <w:szCs w:val="20"/>
          <w:rtl w:val="0"/>
        </w:rPr>
        <w:t xml:space="preserve">She is now based in the vibrant creative community of </w:t>
      </w: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Alice Springs</w:t>
      </w:r>
      <w:r w:rsidDel="00000000" w:rsidR="00000000" w:rsidRPr="00000000">
        <w:rPr>
          <w:color w:val="383838"/>
          <w:sz w:val="20"/>
          <w:szCs w:val="20"/>
          <w:rtl w:val="0"/>
        </w:rPr>
        <w:t xml:space="preserve">, performing interstate and across the NT including at the </w:t>
      </w: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Darwin Festival</w:t>
      </w:r>
      <w:r w:rsidDel="00000000" w:rsidR="00000000" w:rsidRPr="00000000">
        <w:rPr>
          <w:color w:val="383838"/>
          <w:sz w:val="20"/>
          <w:szCs w:val="20"/>
          <w:rtl w:val="0"/>
        </w:rPr>
        <w:t xml:space="preserve">, the Darwin Fringe Festival and Wide Open Space Festival with the likes of Kardajala Kirridalla, Haiku Hands, Resin Moon, Hiatus Kyote and Electric Fields. </w:t>
      </w:r>
    </w:p>
    <w:p w:rsidR="00000000" w:rsidDel="00000000" w:rsidP="00000000" w:rsidRDefault="00000000" w:rsidRPr="00000000" w14:paraId="00000006">
      <w:pPr>
        <w:jc w:val="center"/>
        <w:rPr>
          <w:color w:val="383838"/>
          <w:sz w:val="20"/>
          <w:szCs w:val="20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38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383838"/>
          <w:sz w:val="20"/>
          <w:szCs w:val="20"/>
        </w:rPr>
      </w:pP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Contact: Xavia Nou</w:t>
      </w:r>
    </w:p>
    <w:p w:rsidR="00000000" w:rsidDel="00000000" w:rsidP="00000000" w:rsidRDefault="00000000" w:rsidRPr="00000000" w14:paraId="00000009">
      <w:pPr>
        <w:jc w:val="center"/>
        <w:rPr>
          <w:color w:val="383838"/>
          <w:sz w:val="20"/>
          <w:szCs w:val="20"/>
        </w:rPr>
      </w:pPr>
      <w:r w:rsidDel="00000000" w:rsidR="00000000" w:rsidRPr="00000000">
        <w:rPr>
          <w:color w:val="383838"/>
          <w:sz w:val="20"/>
          <w:szCs w:val="20"/>
          <w:rtl w:val="0"/>
        </w:rPr>
        <w:t xml:space="preserve">0424954468 //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xaviainfo@gmail.com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color w:val="38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383838"/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Facebook</w:t>
        </w:r>
      </w:hyperlink>
      <w:r w:rsidDel="00000000" w:rsidR="00000000" w:rsidRPr="00000000">
        <w:rPr>
          <w:color w:val="383838"/>
          <w:sz w:val="20"/>
          <w:szCs w:val="20"/>
          <w:rtl w:val="0"/>
        </w:rPr>
        <w:t xml:space="preserve"> // @Xaviaofficial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383838"/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Instagram</w:t>
        </w:r>
      </w:hyperlink>
      <w:r w:rsidDel="00000000" w:rsidR="00000000" w:rsidRPr="00000000">
        <w:rPr>
          <w:color w:val="383838"/>
          <w:sz w:val="20"/>
          <w:szCs w:val="20"/>
          <w:rtl w:val="0"/>
        </w:rPr>
        <w:t xml:space="preserve"> // @xaviamusic</w:t>
      </w:r>
    </w:p>
    <w:p w:rsidR="00000000" w:rsidDel="00000000" w:rsidP="00000000" w:rsidRDefault="00000000" w:rsidRPr="00000000" w14:paraId="0000000D">
      <w:pPr>
        <w:jc w:val="center"/>
        <w:rPr>
          <w:color w:val="383838"/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Spotify</w:t>
        </w:r>
      </w:hyperlink>
      <w:r w:rsidDel="00000000" w:rsidR="00000000" w:rsidRPr="00000000">
        <w:rPr>
          <w:color w:val="383838"/>
          <w:sz w:val="20"/>
          <w:szCs w:val="20"/>
          <w:rtl w:val="0"/>
        </w:rPr>
        <w:t xml:space="preserve"> // X A V I A</w:t>
      </w:r>
    </w:p>
    <w:p w:rsidR="00000000" w:rsidDel="00000000" w:rsidP="00000000" w:rsidRDefault="00000000" w:rsidRPr="00000000" w14:paraId="0000000E">
      <w:pPr>
        <w:jc w:val="center"/>
        <w:rPr>
          <w:color w:val="38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38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383838"/>
          <w:sz w:val="20"/>
          <w:szCs w:val="20"/>
        </w:rPr>
      </w:pP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Recent side projects include: </w:t>
      </w:r>
    </w:p>
    <w:p w:rsidR="00000000" w:rsidDel="00000000" w:rsidP="00000000" w:rsidRDefault="00000000" w:rsidRPr="00000000" w14:paraId="00000011">
      <w:pPr>
        <w:jc w:val="center"/>
        <w:rPr>
          <w:color w:val="383838"/>
          <w:sz w:val="20"/>
          <w:szCs w:val="20"/>
        </w:rPr>
      </w:pPr>
      <w:r w:rsidDel="00000000" w:rsidR="00000000" w:rsidRPr="00000000">
        <w:rPr>
          <w:color w:val="383838"/>
          <w:sz w:val="20"/>
          <w:szCs w:val="20"/>
          <w:rtl w:val="0"/>
        </w:rPr>
        <w:t xml:space="preserve">She Sings (Desert Festival) - Curator/producer</w:t>
      </w:r>
    </w:p>
    <w:p w:rsidR="00000000" w:rsidDel="00000000" w:rsidP="00000000" w:rsidRDefault="00000000" w:rsidRPr="00000000" w14:paraId="00000012">
      <w:pPr>
        <w:jc w:val="center"/>
        <w:rPr>
          <w:color w:val="383838"/>
          <w:sz w:val="20"/>
          <w:szCs w:val="20"/>
        </w:rPr>
      </w:pPr>
      <w:r w:rsidDel="00000000" w:rsidR="00000000" w:rsidRPr="00000000">
        <w:rPr>
          <w:color w:val="383838"/>
          <w:sz w:val="20"/>
          <w:szCs w:val="20"/>
          <w:rtl w:val="0"/>
        </w:rPr>
        <w:t xml:space="preserve">Divas Development (Music NT) - Music mentor</w:t>
      </w:r>
    </w:p>
    <w:p w:rsidR="00000000" w:rsidDel="00000000" w:rsidP="00000000" w:rsidRDefault="00000000" w:rsidRPr="00000000" w14:paraId="00000013">
      <w:pPr>
        <w:jc w:val="center"/>
        <w:rPr>
          <w:color w:val="383838"/>
          <w:sz w:val="20"/>
          <w:szCs w:val="20"/>
        </w:rPr>
      </w:pPr>
      <w:r w:rsidDel="00000000" w:rsidR="00000000" w:rsidRPr="00000000">
        <w:rPr>
          <w:color w:val="383838"/>
          <w:sz w:val="20"/>
          <w:szCs w:val="20"/>
          <w:rtl w:val="0"/>
        </w:rPr>
        <w:t xml:space="preserve">Resin Moon / Sing Hum - Session cellist</w:t>
      </w:r>
    </w:p>
    <w:p w:rsidR="00000000" w:rsidDel="00000000" w:rsidP="00000000" w:rsidRDefault="00000000" w:rsidRPr="00000000" w14:paraId="00000014">
      <w:pPr>
        <w:jc w:val="center"/>
        <w:rPr>
          <w:color w:val="383838"/>
          <w:sz w:val="20"/>
          <w:szCs w:val="20"/>
        </w:rPr>
      </w:pPr>
      <w:r w:rsidDel="00000000" w:rsidR="00000000" w:rsidRPr="00000000">
        <w:rPr>
          <w:color w:val="383838"/>
          <w:sz w:val="20"/>
          <w:szCs w:val="20"/>
          <w:rtl w:val="0"/>
        </w:rPr>
        <w:t xml:space="preserve">‘The Package’ &amp; ‘Open’ (puppet theatre piece) - Co-composer / arranger, performer</w:t>
      </w:r>
    </w:p>
    <w:p w:rsidR="00000000" w:rsidDel="00000000" w:rsidP="00000000" w:rsidRDefault="00000000" w:rsidRPr="00000000" w14:paraId="00000015">
      <w:pPr>
        <w:jc w:val="center"/>
        <w:rPr>
          <w:color w:val="383838"/>
          <w:sz w:val="20"/>
          <w:szCs w:val="20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38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open.spotify.com/artist/3nryYEIQnCTnBZ8OPmOd6i" TargetMode="External"/><Relationship Id="rId9" Type="http://schemas.openxmlformats.org/officeDocument/2006/relationships/hyperlink" Target="https://www.instagram.com/xaviamusic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xaviainfo@gmail.com" TargetMode="External"/><Relationship Id="rId8" Type="http://schemas.openxmlformats.org/officeDocument/2006/relationships/hyperlink" Target="https://www.facebook.com/Xaviamusic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